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CCCA" w14:textId="77777777" w:rsidR="0069523F" w:rsidRDefault="0069523F" w:rsidP="006952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 xml:space="preserve">Melissa Martinez is a soprano from Miami, Florida. She graduated with her Bachelor of Music in Voice Performance from the University of Miami Frost School of Music in 2020, having studied with Dr. </w:t>
      </w:r>
      <w:proofErr w:type="spellStart"/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>Nobleza</w:t>
      </w:r>
      <w:proofErr w:type="spellEnd"/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 xml:space="preserve"> Pilar and </w:t>
      </w:r>
      <w:proofErr w:type="spellStart"/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>Robynne</w:t>
      </w:r>
      <w:proofErr w:type="spellEnd"/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 xml:space="preserve"> Redmon. </w:t>
      </w:r>
    </w:p>
    <w:p w14:paraId="2EB10CC5" w14:textId="77777777" w:rsidR="0069523F" w:rsidRDefault="0069523F" w:rsidP="006952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59439B8F" w14:textId="77777777" w:rsidR="0069523F" w:rsidRPr="007B030A" w:rsidRDefault="0069523F" w:rsidP="006952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>Most recently, Melissa graduated with her Master of Music in Voice Performance from the Cleveland Institute of Music having studied with Dr. Mary Schiller. </w:t>
      </w:r>
    </w:p>
    <w:p w14:paraId="11B3AD6B" w14:textId="77777777" w:rsidR="0069523F" w:rsidRDefault="0069523F" w:rsidP="006952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510AE00" w14:textId="77777777" w:rsidR="0069523F" w:rsidRPr="007B030A" w:rsidRDefault="0069523F" w:rsidP="006952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 xml:space="preserve">Melissa has performed roles from several operas including </w:t>
      </w:r>
      <w:proofErr w:type="spellStart"/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>Cendrillon</w:t>
      </w:r>
      <w:proofErr w:type="spellEnd"/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 xml:space="preserve">, </w:t>
      </w:r>
      <w:proofErr w:type="spellStart"/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>L'amico</w:t>
      </w:r>
      <w:proofErr w:type="spellEnd"/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 xml:space="preserve"> Fritz, Otello, and </w:t>
      </w:r>
      <w:proofErr w:type="spellStart"/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>L'enfant</w:t>
      </w:r>
      <w:proofErr w:type="spellEnd"/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 xml:space="preserve"> et les </w:t>
      </w:r>
      <w:proofErr w:type="spellStart"/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>sortilèges</w:t>
      </w:r>
      <w:proofErr w:type="spellEnd"/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 xml:space="preserve">. In the summer of 2019, Melissa competed and won the top prize in the </w:t>
      </w:r>
      <w:proofErr w:type="spellStart"/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>Mirabell</w:t>
      </w:r>
      <w:proofErr w:type="spellEnd"/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 xml:space="preserve"> Competition as part of the Patti and Allan Herbert Program at Salzburg. As the winner, she was presented in a public concert at the Marble Hall of the </w:t>
      </w:r>
      <w:proofErr w:type="spellStart"/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>Mirabell</w:t>
      </w:r>
      <w:proofErr w:type="spellEnd"/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 xml:space="preserve"> Palace. </w:t>
      </w:r>
    </w:p>
    <w:p w14:paraId="5BEFFE74" w14:textId="77777777" w:rsidR="0069523F" w:rsidRDefault="0069523F" w:rsidP="006952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21019AC8" w14:textId="77777777" w:rsidR="0069523F" w:rsidRDefault="0069523F" w:rsidP="006952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7B030A">
        <w:rPr>
          <w:rFonts w:ascii="Segoe UI" w:eastAsia="Times New Roman" w:hAnsi="Segoe UI" w:cs="Segoe UI"/>
          <w:color w:val="201F1E"/>
          <w:sz w:val="23"/>
          <w:szCs w:val="23"/>
        </w:rPr>
        <w:t>During her time in Cleveland, Melissa worked at the Cleveland School of the Arts as a vocal coach for its students. Now that she is back in Miami, Melissa has been spending time as a local voice teacher, most recently with students from elementary to high school.</w:t>
      </w:r>
    </w:p>
    <w:p w14:paraId="559BC10C" w14:textId="77777777" w:rsidR="0069523F" w:rsidRPr="007F2244" w:rsidRDefault="0069523F" w:rsidP="006952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75F8CF57" w14:textId="77777777" w:rsidR="00940B4C" w:rsidRDefault="00940B4C"/>
    <w:sectPr w:rsidR="00940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3F"/>
    <w:rsid w:val="0069523F"/>
    <w:rsid w:val="0094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7C8E"/>
  <w15:chartTrackingRefBased/>
  <w15:docId w15:val="{BEB7526D-77A6-40A1-A0D7-C72EAFF1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Englehardt</dc:creator>
  <cp:keywords/>
  <dc:description/>
  <cp:lastModifiedBy>Pat Englehardt</cp:lastModifiedBy>
  <cp:revision>1</cp:revision>
  <dcterms:created xsi:type="dcterms:W3CDTF">2022-09-26T19:11:00Z</dcterms:created>
  <dcterms:modified xsi:type="dcterms:W3CDTF">2022-09-26T19:16:00Z</dcterms:modified>
</cp:coreProperties>
</file>